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93" w:rsidRDefault="00C955F1" w:rsidP="00C955F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WZÓR UMOWY</w:t>
      </w:r>
    </w:p>
    <w:p w:rsidR="00C955F1" w:rsidRDefault="00C955F1" w:rsidP="00C955F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5F1" w:rsidRPr="00C955F1" w:rsidRDefault="00C955F1" w:rsidP="00C955F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55F1">
        <w:rPr>
          <w:rFonts w:ascii="Times New Roman" w:hAnsi="Times New Roman" w:cs="Times New Roman"/>
          <w:sz w:val="24"/>
          <w:szCs w:val="24"/>
        </w:rPr>
        <w:t>zawarta w dniu __________ r. w Opolu pomiędzy:</w:t>
      </w:r>
    </w:p>
    <w:p w:rsidR="00C955F1" w:rsidRPr="00C955F1" w:rsidRDefault="00C955F1" w:rsidP="00C955F1">
      <w:pPr>
        <w:tabs>
          <w:tab w:val="right" w:leader="dot" w:pos="8364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955F1">
        <w:rPr>
          <w:rFonts w:ascii="Times New Roman" w:hAnsi="Times New Roman" w:cs="Times New Roman"/>
          <w:b/>
          <w:bCs/>
          <w:sz w:val="24"/>
          <w:szCs w:val="24"/>
        </w:rPr>
        <w:t>Samodzielnym Publicznym Zakładem Opieki Zdrowotnej „Śródmieście” w Opolu</w:t>
      </w:r>
      <w:r w:rsidRPr="00C955F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955F1">
        <w:rPr>
          <w:rFonts w:ascii="Times New Roman" w:hAnsi="Times New Roman" w:cs="Times New Roman"/>
          <w:bCs/>
          <w:sz w:val="24"/>
          <w:szCs w:val="24"/>
        </w:rPr>
        <w:br/>
        <w:t>posiadającym numer NIP ___________z siedzibą w Opolu, przy ul. Waryńskiego 30</w:t>
      </w:r>
    </w:p>
    <w:p w:rsidR="00C955F1" w:rsidRPr="00C955F1" w:rsidRDefault="00C955F1" w:rsidP="00C955F1">
      <w:pPr>
        <w:tabs>
          <w:tab w:val="right" w:leader="dot" w:pos="8364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955F1">
        <w:rPr>
          <w:rFonts w:ascii="Times New Roman" w:hAnsi="Times New Roman" w:cs="Times New Roman"/>
          <w:bCs/>
          <w:sz w:val="24"/>
          <w:szCs w:val="24"/>
        </w:rPr>
        <w:t xml:space="preserve">reprezentowanym przez </w:t>
      </w:r>
    </w:p>
    <w:p w:rsidR="00C955F1" w:rsidRPr="00C955F1" w:rsidRDefault="00C955F1" w:rsidP="00C955F1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55F1">
        <w:rPr>
          <w:rFonts w:ascii="Times New Roman" w:hAnsi="Times New Roman" w:cs="Times New Roman"/>
          <w:b/>
          <w:i/>
          <w:sz w:val="24"/>
          <w:szCs w:val="24"/>
        </w:rPr>
        <w:t xml:space="preserve">Jolantę Essler - Kowalik –  Dyrektora </w:t>
      </w:r>
    </w:p>
    <w:p w:rsidR="00C955F1" w:rsidRPr="00C955F1" w:rsidRDefault="00C955F1" w:rsidP="00C955F1">
      <w:pPr>
        <w:tabs>
          <w:tab w:val="right" w:leader="dot" w:pos="8364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955F1">
        <w:rPr>
          <w:rFonts w:ascii="Times New Roman" w:hAnsi="Times New Roman" w:cs="Times New Roman"/>
          <w:bCs/>
          <w:sz w:val="24"/>
          <w:szCs w:val="24"/>
        </w:rPr>
        <w:t xml:space="preserve">zwanym dalej </w:t>
      </w:r>
      <w:r w:rsidRPr="00C955F1">
        <w:rPr>
          <w:rFonts w:ascii="Times New Roman" w:hAnsi="Times New Roman" w:cs="Times New Roman"/>
          <w:i/>
          <w:sz w:val="24"/>
          <w:szCs w:val="24"/>
        </w:rPr>
        <w:t>„Zamawiającym”</w:t>
      </w:r>
    </w:p>
    <w:p w:rsidR="00C955F1" w:rsidRPr="00C955F1" w:rsidRDefault="00C955F1" w:rsidP="00C955F1">
      <w:pPr>
        <w:tabs>
          <w:tab w:val="right" w:leader="dot" w:pos="8364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955F1">
        <w:rPr>
          <w:rFonts w:ascii="Times New Roman" w:hAnsi="Times New Roman" w:cs="Times New Roman"/>
          <w:bCs/>
          <w:sz w:val="24"/>
          <w:szCs w:val="24"/>
        </w:rPr>
        <w:t>a</w:t>
      </w:r>
    </w:p>
    <w:p w:rsidR="00C955F1" w:rsidRPr="00C955F1" w:rsidRDefault="00C955F1" w:rsidP="00C955F1">
      <w:pPr>
        <w:tabs>
          <w:tab w:val="right" w:leader="dot" w:pos="8364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955F1">
        <w:rPr>
          <w:rFonts w:ascii="Times New Roman" w:hAnsi="Times New Roman" w:cs="Times New Roman"/>
          <w:bCs/>
          <w:sz w:val="24"/>
          <w:szCs w:val="24"/>
        </w:rPr>
        <w:t xml:space="preserve">_________________________________                  </w:t>
      </w:r>
    </w:p>
    <w:p w:rsidR="00C955F1" w:rsidRPr="00C955F1" w:rsidRDefault="00C955F1" w:rsidP="00C955F1">
      <w:pPr>
        <w:tabs>
          <w:tab w:val="right" w:leader="dot" w:pos="8364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955F1">
        <w:rPr>
          <w:rFonts w:ascii="Times New Roman" w:hAnsi="Times New Roman" w:cs="Times New Roman"/>
          <w:bCs/>
          <w:sz w:val="24"/>
          <w:szCs w:val="24"/>
        </w:rPr>
        <w:t>z siedzibą w __________________ przy ul. ___________________, wpisaną do rejestru przedsiębiorców prowadzonego przez Sąd Rejonowy _______________Wydział Gospodarczy Krajowego Rejestru Sadowego pod numerem KRS _____________, posiadającą numer NIP______________, posiadającą numer REGON ____________,</w:t>
      </w:r>
    </w:p>
    <w:p w:rsidR="00C955F1" w:rsidRPr="00C955F1" w:rsidRDefault="00C955F1" w:rsidP="00C955F1">
      <w:pPr>
        <w:tabs>
          <w:tab w:val="right" w:leader="dot" w:pos="8364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955F1">
        <w:rPr>
          <w:rFonts w:ascii="Times New Roman" w:hAnsi="Times New Roman" w:cs="Times New Roman"/>
          <w:bCs/>
          <w:sz w:val="24"/>
          <w:szCs w:val="24"/>
        </w:rPr>
        <w:t>reprezentowaną przez:</w:t>
      </w:r>
    </w:p>
    <w:p w:rsidR="00C955F1" w:rsidRPr="00C955F1" w:rsidRDefault="00C955F1" w:rsidP="00C955F1">
      <w:pPr>
        <w:tabs>
          <w:tab w:val="right" w:leader="dot" w:pos="8364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955F1">
        <w:rPr>
          <w:rFonts w:ascii="Times New Roman" w:hAnsi="Times New Roman" w:cs="Times New Roman"/>
          <w:bCs/>
          <w:sz w:val="24"/>
          <w:szCs w:val="24"/>
        </w:rPr>
        <w:t>___________________,</w:t>
      </w:r>
    </w:p>
    <w:p w:rsidR="00C955F1" w:rsidRPr="00C955F1" w:rsidRDefault="00C955F1" w:rsidP="00C955F1">
      <w:pPr>
        <w:tabs>
          <w:tab w:val="right" w:leader="dot" w:pos="8364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955F1">
        <w:rPr>
          <w:rFonts w:ascii="Times New Roman" w:hAnsi="Times New Roman" w:cs="Times New Roman"/>
          <w:bCs/>
          <w:sz w:val="24"/>
          <w:szCs w:val="24"/>
        </w:rPr>
        <w:t xml:space="preserve">uprawnionego do jednoosobowej reprezentacji*/ uprawnionych do łącznej reprezentacji* zgodnie </w:t>
      </w:r>
      <w:r w:rsidRPr="00C955F1">
        <w:rPr>
          <w:rFonts w:ascii="Times New Roman" w:hAnsi="Times New Roman" w:cs="Times New Roman"/>
          <w:bCs/>
          <w:sz w:val="24"/>
          <w:szCs w:val="24"/>
        </w:rPr>
        <w:br/>
        <w:t>z odpisem aktualnym z rejestru przedsiębiorców KRS</w:t>
      </w:r>
    </w:p>
    <w:p w:rsidR="00C955F1" w:rsidRDefault="00C955F1" w:rsidP="00C955F1">
      <w:pPr>
        <w:tabs>
          <w:tab w:val="right" w:leader="dot" w:pos="836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55F1">
        <w:rPr>
          <w:rFonts w:ascii="Times New Roman" w:hAnsi="Times New Roman" w:cs="Times New Roman"/>
          <w:bCs/>
          <w:sz w:val="24"/>
          <w:szCs w:val="24"/>
        </w:rPr>
        <w:t xml:space="preserve">zwanym dalej </w:t>
      </w:r>
      <w:r w:rsidRPr="00C955F1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Wykonawcą</w:t>
      </w:r>
      <w:r w:rsidRPr="00C955F1">
        <w:rPr>
          <w:rFonts w:ascii="Times New Roman" w:hAnsi="Times New Roman" w:cs="Times New Roman"/>
          <w:i/>
          <w:sz w:val="24"/>
          <w:szCs w:val="24"/>
        </w:rPr>
        <w:t>”</w:t>
      </w:r>
    </w:p>
    <w:p w:rsidR="00C955F1" w:rsidRDefault="00C955F1" w:rsidP="00C955F1">
      <w:pPr>
        <w:tabs>
          <w:tab w:val="right" w:leader="dot" w:pos="836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55F1" w:rsidRDefault="00C955F1" w:rsidP="00C955F1">
      <w:pPr>
        <w:tabs>
          <w:tab w:val="right" w:leader="dot" w:pos="836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55F1" w:rsidRDefault="00C955F1" w:rsidP="00C955F1">
      <w:p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jest następstwem wyboru oferty w przeprowadzonym konkursie ofert </w:t>
      </w:r>
      <w:r>
        <w:rPr>
          <w:rFonts w:ascii="Times New Roman" w:hAnsi="Times New Roman" w:cs="Times New Roman"/>
          <w:sz w:val="24"/>
          <w:szCs w:val="24"/>
        </w:rPr>
        <w:br/>
        <w:t>nr KB/1/2015 na:</w:t>
      </w:r>
    </w:p>
    <w:p w:rsidR="00C955F1" w:rsidRDefault="00C955F1" w:rsidP="00C955F1">
      <w:p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5F1" w:rsidRDefault="00C955F1" w:rsidP="00C955F1">
      <w:pPr>
        <w:tabs>
          <w:tab w:val="right" w:leader="dot" w:pos="836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„WYKONANIE BADAŃ LABORATORYJNYCH DLA SAMODZIELNEGO PUBLICZNEGO ZAKŁADU OPIEKI ZDROWOTNEJ „ŚRÓDMIEŚCIE” </w:t>
      </w:r>
      <w:r>
        <w:rPr>
          <w:rFonts w:ascii="Times New Roman" w:hAnsi="Times New Roman" w:cs="Times New Roman"/>
          <w:b/>
          <w:sz w:val="24"/>
          <w:szCs w:val="24"/>
        </w:rPr>
        <w:br/>
        <w:t>W OPOLU”</w:t>
      </w:r>
    </w:p>
    <w:p w:rsidR="00C955F1" w:rsidRDefault="00C955F1" w:rsidP="00C955F1">
      <w:pPr>
        <w:tabs>
          <w:tab w:val="right" w:leader="dot" w:pos="836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5F1" w:rsidRDefault="00C955F1" w:rsidP="00B04AEA">
      <w:pPr>
        <w:tabs>
          <w:tab w:val="right" w:leader="dot" w:pos="836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B04AEA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955F1" w:rsidRDefault="00C955F1" w:rsidP="00C955F1">
      <w:pPr>
        <w:pStyle w:val="Akapitzlist"/>
        <w:numPr>
          <w:ilvl w:val="0"/>
          <w:numId w:val="1"/>
        </w:num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wykonania, na rzecz Zamawiającego, </w:t>
      </w:r>
      <w:r>
        <w:rPr>
          <w:rFonts w:ascii="Times New Roman" w:hAnsi="Times New Roman" w:cs="Times New Roman"/>
          <w:sz w:val="24"/>
          <w:szCs w:val="24"/>
        </w:rPr>
        <w:br/>
        <w:t>badań laboratoryjnych, zgodnie z rozstrzygnięciem postępowania konkursowego.</w:t>
      </w:r>
    </w:p>
    <w:p w:rsidR="00C955F1" w:rsidRDefault="00C955F1" w:rsidP="00C955F1">
      <w:pPr>
        <w:pStyle w:val="Akapitzlist"/>
        <w:numPr>
          <w:ilvl w:val="0"/>
          <w:numId w:val="1"/>
        </w:num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asortyment, ilości i ceny, określa Formularz oferty, który stanowi załącznik do </w:t>
      </w:r>
      <w:r w:rsidR="00DD57B8">
        <w:rPr>
          <w:rFonts w:ascii="Times New Roman" w:hAnsi="Times New Roman" w:cs="Times New Roman"/>
          <w:sz w:val="24"/>
          <w:szCs w:val="24"/>
        </w:rPr>
        <w:t xml:space="preserve">niniejszej </w:t>
      </w:r>
      <w:r>
        <w:rPr>
          <w:rFonts w:ascii="Times New Roman" w:hAnsi="Times New Roman" w:cs="Times New Roman"/>
          <w:sz w:val="24"/>
          <w:szCs w:val="24"/>
        </w:rPr>
        <w:t>umowy.</w:t>
      </w:r>
    </w:p>
    <w:p w:rsidR="00C955F1" w:rsidRDefault="00C955F1" w:rsidP="00C955F1">
      <w:p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5F1" w:rsidRDefault="00C955F1" w:rsidP="00C955F1">
      <w:p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5F1" w:rsidRDefault="00C955F1" w:rsidP="00B04AEA">
      <w:pPr>
        <w:tabs>
          <w:tab w:val="right" w:leader="dot" w:pos="836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B04AEA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C955F1" w:rsidRDefault="00C955F1" w:rsidP="00C955F1">
      <w:pPr>
        <w:pStyle w:val="Akapitzlist"/>
        <w:numPr>
          <w:ilvl w:val="0"/>
          <w:numId w:val="2"/>
        </w:num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 do wykonywania badań:</w:t>
      </w:r>
    </w:p>
    <w:p w:rsidR="00C955F1" w:rsidRDefault="00C955F1" w:rsidP="00C955F1">
      <w:pPr>
        <w:pStyle w:val="Akapitzlist"/>
        <w:numPr>
          <w:ilvl w:val="0"/>
          <w:numId w:val="3"/>
        </w:num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pobierany i przyjmowany będzie w siedzibie i przez pracowników laboratorium Zamawiającego lub bezpośrednio od pacjenta, który zgłosi się do siedziby Wykonawcy wraz ze skierowaniem;</w:t>
      </w:r>
    </w:p>
    <w:p w:rsidR="00C955F1" w:rsidRDefault="00C955F1" w:rsidP="00C955F1">
      <w:pPr>
        <w:pStyle w:val="Akapitzlist"/>
        <w:numPr>
          <w:ilvl w:val="0"/>
          <w:numId w:val="3"/>
        </w:num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odbierany będzie z siedziby Zamawiającego przez pracowników Wykonawcy, </w:t>
      </w:r>
      <w:r>
        <w:rPr>
          <w:rFonts w:ascii="Times New Roman" w:hAnsi="Times New Roman" w:cs="Times New Roman"/>
          <w:sz w:val="24"/>
          <w:szCs w:val="24"/>
        </w:rPr>
        <w:br/>
        <w:t>własnym transportem i na własny koszt, w godz. 10</w:t>
      </w:r>
      <w:r w:rsidR="001D170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955F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12</w:t>
      </w:r>
      <w:r w:rsidRPr="00C955F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>po uprzednim zawiadomieniu telefonicznym przez Zamawiającego;</w:t>
      </w:r>
    </w:p>
    <w:p w:rsidR="00C955F1" w:rsidRDefault="00C955F1" w:rsidP="00C955F1">
      <w:pPr>
        <w:pStyle w:val="Akapitzlist"/>
        <w:numPr>
          <w:ilvl w:val="0"/>
          <w:numId w:val="3"/>
        </w:num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Wykonawca zapewni Zamawiającemu, w ramach niniejszej umowy, </w:t>
      </w:r>
      <w:r>
        <w:rPr>
          <w:rFonts w:ascii="Times New Roman" w:hAnsi="Times New Roman" w:cs="Times New Roman"/>
          <w:sz w:val="24"/>
          <w:szCs w:val="24"/>
        </w:rPr>
        <w:br/>
        <w:t>pojemniki i probówki do poboru materiału.</w:t>
      </w:r>
    </w:p>
    <w:p w:rsidR="00C955F1" w:rsidRDefault="00C955F1" w:rsidP="00C955F1">
      <w:pPr>
        <w:pStyle w:val="Akapitzlist"/>
        <w:numPr>
          <w:ilvl w:val="0"/>
          <w:numId w:val="2"/>
        </w:num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9601A">
        <w:rPr>
          <w:rFonts w:ascii="Times New Roman" w:hAnsi="Times New Roman" w:cs="Times New Roman"/>
          <w:sz w:val="24"/>
          <w:szCs w:val="24"/>
        </w:rPr>
        <w:t xml:space="preserve">yniki wykonywanych badań dostarczone będą do siedziby Zamawiającego </w:t>
      </w:r>
      <w:r w:rsidR="00C9601A">
        <w:rPr>
          <w:rFonts w:ascii="Times New Roman" w:hAnsi="Times New Roman" w:cs="Times New Roman"/>
          <w:sz w:val="24"/>
          <w:szCs w:val="24"/>
        </w:rPr>
        <w:br/>
        <w:t xml:space="preserve">w terminie, wskazanym w załączniku do umowy, od pobrania materiału do badania, </w:t>
      </w:r>
      <w:r w:rsidR="00C9601A">
        <w:rPr>
          <w:rFonts w:ascii="Times New Roman" w:hAnsi="Times New Roman" w:cs="Times New Roman"/>
          <w:sz w:val="24"/>
          <w:szCs w:val="24"/>
        </w:rPr>
        <w:br/>
        <w:t>w godzinach 8</w:t>
      </w:r>
      <w:r w:rsidR="00C9601A" w:rsidRPr="00C9601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C9601A">
        <w:rPr>
          <w:rFonts w:ascii="Times New Roman" w:hAnsi="Times New Roman" w:cs="Times New Roman"/>
          <w:sz w:val="24"/>
          <w:szCs w:val="24"/>
        </w:rPr>
        <w:t xml:space="preserve"> – 14</w:t>
      </w:r>
      <w:r w:rsidR="00C9601A" w:rsidRPr="00C9601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C9601A">
        <w:rPr>
          <w:rFonts w:ascii="Times New Roman" w:hAnsi="Times New Roman" w:cs="Times New Roman"/>
          <w:sz w:val="24"/>
          <w:szCs w:val="24"/>
        </w:rPr>
        <w:t xml:space="preserve"> przez pracownika Wykonawcy. Wyniki badań, </w:t>
      </w:r>
      <w:r w:rsidR="00C9601A">
        <w:rPr>
          <w:rFonts w:ascii="Times New Roman" w:hAnsi="Times New Roman" w:cs="Times New Roman"/>
          <w:sz w:val="24"/>
          <w:szCs w:val="24"/>
        </w:rPr>
        <w:br/>
        <w:t xml:space="preserve">wskazanych przez Zamawiającego jako pilne, dostarczane będą następnego dnia </w:t>
      </w:r>
      <w:r w:rsidR="00C9601A">
        <w:rPr>
          <w:rFonts w:ascii="Times New Roman" w:hAnsi="Times New Roman" w:cs="Times New Roman"/>
          <w:sz w:val="24"/>
          <w:szCs w:val="24"/>
        </w:rPr>
        <w:br/>
        <w:t>przez pracownika Wykonawcy.</w:t>
      </w:r>
    </w:p>
    <w:p w:rsidR="00C9601A" w:rsidRDefault="00C9601A" w:rsidP="00C955F1">
      <w:pPr>
        <w:pStyle w:val="Akapitzlist"/>
        <w:numPr>
          <w:ilvl w:val="0"/>
          <w:numId w:val="2"/>
        </w:num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sporządzenia i dostarczenia, wraz z fakturą </w:t>
      </w:r>
      <w:r>
        <w:rPr>
          <w:rFonts w:ascii="Times New Roman" w:hAnsi="Times New Roman" w:cs="Times New Roman"/>
          <w:sz w:val="24"/>
          <w:szCs w:val="24"/>
        </w:rPr>
        <w:br/>
        <w:t>lub rachunkiem, miesięcznego zestawienia wykonanych badań. Zestawienie powinno zawierać imię i nazwisko pacjenta, jego PESEL, datę i rodzaj wykonanego badania, imię i nazwisko lekarza, zlecającego badanie oraz nazwę poradni.</w:t>
      </w:r>
    </w:p>
    <w:p w:rsidR="00C9601A" w:rsidRDefault="00C9601A" w:rsidP="00C955F1">
      <w:pPr>
        <w:pStyle w:val="Akapitzlist"/>
        <w:numPr>
          <w:ilvl w:val="0"/>
          <w:numId w:val="2"/>
        </w:num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poddania kontroli, przeprowadzonej przez Opolski Oddział Narodowego Funduszu Zdrowia, w zakresie objętym umową.</w:t>
      </w:r>
    </w:p>
    <w:p w:rsidR="00C9601A" w:rsidRDefault="00C9601A" w:rsidP="00C955F1">
      <w:pPr>
        <w:pStyle w:val="Akapitzlist"/>
        <w:numPr>
          <w:ilvl w:val="0"/>
          <w:numId w:val="2"/>
        </w:num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spełnia podstawowe standardy jakości i znajduje się w ewidencji Krajowej Izby Diagnostów Laboratoryjnych.</w:t>
      </w:r>
    </w:p>
    <w:p w:rsidR="00C9601A" w:rsidRDefault="00C9601A" w:rsidP="00C955F1">
      <w:pPr>
        <w:pStyle w:val="Akapitzlist"/>
        <w:numPr>
          <w:ilvl w:val="0"/>
          <w:numId w:val="2"/>
        </w:num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wykonywać przedmiot umowy zgodnie z zasadami wiedzy, należytą starannością i obowiązującymi w tym zakresie przepisami prawa </w:t>
      </w:r>
      <w:r>
        <w:rPr>
          <w:rFonts w:ascii="Times New Roman" w:hAnsi="Times New Roman" w:cs="Times New Roman"/>
          <w:sz w:val="24"/>
          <w:szCs w:val="24"/>
        </w:rPr>
        <w:br/>
        <w:t>i normami.</w:t>
      </w:r>
    </w:p>
    <w:p w:rsidR="00C9601A" w:rsidRDefault="00C9601A" w:rsidP="00C955F1">
      <w:pPr>
        <w:pStyle w:val="Akapitzlist"/>
        <w:numPr>
          <w:ilvl w:val="0"/>
          <w:numId w:val="2"/>
        </w:num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zapewnia, że prace, stanowiące przedmiot umowy, będą wykonywane przez osoby o odpowiednich uprawnieniach i kwalifikacjach zawodowych.</w:t>
      </w:r>
    </w:p>
    <w:p w:rsidR="00C9601A" w:rsidRDefault="00DD57B8" w:rsidP="00C955F1">
      <w:pPr>
        <w:pStyle w:val="Akapitzlist"/>
        <w:numPr>
          <w:ilvl w:val="0"/>
          <w:numId w:val="2"/>
        </w:num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Usługę uważa się za wykonaną, jeżeli zostaną zrealizowane w pełni i należycie prace, objęte przedmiotem niniejszej umowy.</w:t>
      </w:r>
    </w:p>
    <w:p w:rsidR="00223857" w:rsidRDefault="00223857" w:rsidP="00223857">
      <w:p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857" w:rsidRDefault="00223857" w:rsidP="00223857">
      <w:p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857" w:rsidRDefault="00223857" w:rsidP="00B04AEA">
      <w:pPr>
        <w:tabs>
          <w:tab w:val="right" w:leader="dot" w:pos="836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B04AEA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223857" w:rsidRDefault="00223857" w:rsidP="00223857">
      <w:p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Wykonawca, bez pisemnej zgody Zamawiającego, nie jest uprawniony do przeniesienia </w:t>
      </w:r>
      <w:r>
        <w:rPr>
          <w:rFonts w:ascii="Times New Roman" w:hAnsi="Times New Roman" w:cs="Times New Roman"/>
          <w:sz w:val="24"/>
          <w:szCs w:val="24"/>
        </w:rPr>
        <w:br/>
        <w:t xml:space="preserve">na osobę trzecią wierzytelności, przysługującej z tytułu wykonania niniejszej umowy. </w:t>
      </w:r>
      <w:r>
        <w:rPr>
          <w:rFonts w:ascii="Times New Roman" w:hAnsi="Times New Roman" w:cs="Times New Roman"/>
          <w:sz w:val="24"/>
          <w:szCs w:val="24"/>
        </w:rPr>
        <w:br/>
        <w:t>Bez pisemnej zgody Zamawiającego, Wykonawca nie jest uprawniony do cesji wierzytelności na rzecz banku.</w:t>
      </w:r>
    </w:p>
    <w:p w:rsidR="00223857" w:rsidRDefault="00223857" w:rsidP="00223857">
      <w:p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857" w:rsidRPr="00223857" w:rsidRDefault="00223857" w:rsidP="00223857">
      <w:p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857" w:rsidRDefault="00223857" w:rsidP="00B04AEA">
      <w:pPr>
        <w:tabs>
          <w:tab w:val="right" w:leader="dot" w:pos="836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223857" w:rsidRDefault="00223857" w:rsidP="00223857">
      <w:pPr>
        <w:pStyle w:val="Akapitzlist"/>
        <w:numPr>
          <w:ilvl w:val="0"/>
          <w:numId w:val="4"/>
        </w:num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857">
        <w:rPr>
          <w:rFonts w:ascii="Times New Roman" w:hAnsi="Times New Roman" w:cs="Times New Roman"/>
          <w:sz w:val="24"/>
          <w:szCs w:val="24"/>
        </w:rPr>
        <w:t xml:space="preserve">Zapłata wynagrodzenia Wykonawcy następować będzie na podstawie faktur </w:t>
      </w:r>
      <w:r>
        <w:rPr>
          <w:rFonts w:ascii="Times New Roman" w:hAnsi="Times New Roman" w:cs="Times New Roman"/>
          <w:sz w:val="24"/>
          <w:szCs w:val="24"/>
        </w:rPr>
        <w:br/>
      </w:r>
      <w:r w:rsidRPr="00223857">
        <w:rPr>
          <w:rFonts w:ascii="Times New Roman" w:hAnsi="Times New Roman" w:cs="Times New Roman"/>
          <w:sz w:val="24"/>
          <w:szCs w:val="24"/>
        </w:rPr>
        <w:t xml:space="preserve">lub rachunków, wystawianych miesięcznie przez Wykonawcę, w oparciu o faktyczną ilość wykonanych badań w danym miesiącu oraz ceny jednostkowe, </w:t>
      </w:r>
      <w:r>
        <w:rPr>
          <w:rFonts w:ascii="Times New Roman" w:hAnsi="Times New Roman" w:cs="Times New Roman"/>
          <w:sz w:val="24"/>
          <w:szCs w:val="24"/>
        </w:rPr>
        <w:br/>
      </w:r>
      <w:r w:rsidRPr="00223857">
        <w:rPr>
          <w:rFonts w:ascii="Times New Roman" w:hAnsi="Times New Roman" w:cs="Times New Roman"/>
          <w:sz w:val="24"/>
          <w:szCs w:val="24"/>
        </w:rPr>
        <w:t>określone w załączniku do umowy.</w:t>
      </w:r>
    </w:p>
    <w:p w:rsidR="00223857" w:rsidRDefault="00223857" w:rsidP="00223857">
      <w:pPr>
        <w:pStyle w:val="Akapitzlist"/>
        <w:numPr>
          <w:ilvl w:val="0"/>
          <w:numId w:val="4"/>
        </w:num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zobowiązuje się zapłacić wynagrodzenie Wykonawcy przelewem </w:t>
      </w:r>
      <w:r>
        <w:rPr>
          <w:rFonts w:ascii="Times New Roman" w:hAnsi="Times New Roman" w:cs="Times New Roman"/>
          <w:sz w:val="24"/>
          <w:szCs w:val="24"/>
        </w:rPr>
        <w:br/>
        <w:t>na konto Wykonawcy w terminie 30 dni od daty otrzymania rachunku lub faktury VAT.</w:t>
      </w:r>
    </w:p>
    <w:p w:rsidR="00223857" w:rsidRDefault="00223857" w:rsidP="00223857">
      <w:pPr>
        <w:pStyle w:val="Akapitzlist"/>
        <w:numPr>
          <w:ilvl w:val="0"/>
          <w:numId w:val="4"/>
        </w:num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Szacunkową wartość umowy ustala się na kwotę _________.</w:t>
      </w:r>
    </w:p>
    <w:p w:rsidR="00223857" w:rsidRDefault="00223857" w:rsidP="00223857">
      <w:pPr>
        <w:pStyle w:val="Akapitzlist"/>
        <w:numPr>
          <w:ilvl w:val="0"/>
          <w:numId w:val="4"/>
        </w:num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postanawiają, że ceny badań nie ulegną podwyższeniu w czasie trwania umowy.</w:t>
      </w:r>
    </w:p>
    <w:p w:rsidR="00223857" w:rsidRDefault="00223857" w:rsidP="00223857">
      <w:pPr>
        <w:pStyle w:val="Akapitzlist"/>
        <w:numPr>
          <w:ilvl w:val="0"/>
          <w:numId w:val="4"/>
        </w:num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żądać wynagrodzenia tylko za wykonane badania.</w:t>
      </w:r>
    </w:p>
    <w:p w:rsidR="00223857" w:rsidRDefault="00223857" w:rsidP="00223857">
      <w:p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857" w:rsidRDefault="00223857" w:rsidP="00223857">
      <w:p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AEA" w:rsidRDefault="00B04AEA" w:rsidP="00223857">
      <w:p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857" w:rsidRDefault="00223857" w:rsidP="00B04AEA">
      <w:pPr>
        <w:tabs>
          <w:tab w:val="right" w:leader="dot" w:pos="836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B04AEA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862B1E" w:rsidRDefault="00862B1E" w:rsidP="00862B1E">
      <w:pPr>
        <w:pStyle w:val="Akapitzlist"/>
        <w:numPr>
          <w:ilvl w:val="0"/>
          <w:numId w:val="5"/>
        </w:num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B1E">
        <w:rPr>
          <w:rFonts w:ascii="Times New Roman" w:hAnsi="Times New Roman" w:cs="Times New Roman"/>
          <w:sz w:val="24"/>
          <w:szCs w:val="24"/>
        </w:rPr>
        <w:t xml:space="preserve">Wykonawca zobowiązuje się do zachowania w tajemnicy informacji, </w:t>
      </w:r>
      <w:r>
        <w:rPr>
          <w:rFonts w:ascii="Times New Roman" w:hAnsi="Times New Roman" w:cs="Times New Roman"/>
          <w:sz w:val="24"/>
          <w:szCs w:val="24"/>
        </w:rPr>
        <w:br/>
      </w:r>
      <w:r w:rsidRPr="00862B1E">
        <w:rPr>
          <w:rFonts w:ascii="Times New Roman" w:hAnsi="Times New Roman" w:cs="Times New Roman"/>
          <w:sz w:val="24"/>
          <w:szCs w:val="24"/>
        </w:rPr>
        <w:t xml:space="preserve">uzyskanych od Zamawiającego w czasie wykonywania umowy, </w:t>
      </w:r>
      <w:r>
        <w:rPr>
          <w:rFonts w:ascii="Times New Roman" w:hAnsi="Times New Roman" w:cs="Times New Roman"/>
          <w:sz w:val="24"/>
          <w:szCs w:val="24"/>
        </w:rPr>
        <w:br/>
      </w:r>
      <w:r w:rsidRPr="00862B1E">
        <w:rPr>
          <w:rFonts w:ascii="Times New Roman" w:hAnsi="Times New Roman" w:cs="Times New Roman"/>
          <w:sz w:val="24"/>
          <w:szCs w:val="24"/>
        </w:rPr>
        <w:t>niepodanych do publicznej wiadomości.</w:t>
      </w:r>
    </w:p>
    <w:p w:rsidR="00862B1E" w:rsidRDefault="00862B1E" w:rsidP="00862B1E">
      <w:pPr>
        <w:pStyle w:val="Akapitzlist"/>
        <w:numPr>
          <w:ilvl w:val="0"/>
          <w:numId w:val="5"/>
        </w:num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naruszenia powyższych postanowień, Zamawiający może rozwiązać umowę w trybie natychmiastowym.</w:t>
      </w:r>
    </w:p>
    <w:p w:rsidR="00862B1E" w:rsidRDefault="00862B1E" w:rsidP="00862B1E">
      <w:p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B1E" w:rsidRDefault="00862B1E" w:rsidP="00862B1E">
      <w:p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B1E" w:rsidRDefault="00862B1E" w:rsidP="00B04AEA">
      <w:pPr>
        <w:tabs>
          <w:tab w:val="right" w:leader="dot" w:pos="836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B04AEA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862B1E" w:rsidRDefault="00862B1E" w:rsidP="00862B1E">
      <w:pPr>
        <w:pStyle w:val="Akapitzlist"/>
        <w:numPr>
          <w:ilvl w:val="0"/>
          <w:numId w:val="6"/>
        </w:num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Zakazuje się zmian postanowień zawartej umowy w stosunku do treści oferty, </w:t>
      </w:r>
      <w:r>
        <w:rPr>
          <w:rFonts w:ascii="Times New Roman" w:hAnsi="Times New Roman" w:cs="Times New Roman"/>
          <w:sz w:val="24"/>
          <w:szCs w:val="24"/>
        </w:rPr>
        <w:br/>
        <w:t>na podstawie której dokonano wyboru Wykonawcy, chyba, że konieczność wprowadzenia takich zmian wynika z okoliczności, których nie można było przewidzieć w chwili zawarcia umowy lub zmiany te są korzystne dla Zamawiającego.</w:t>
      </w:r>
    </w:p>
    <w:p w:rsidR="00862B1E" w:rsidRDefault="00862B1E" w:rsidP="00862B1E">
      <w:pPr>
        <w:pStyle w:val="Akapitzlist"/>
        <w:numPr>
          <w:ilvl w:val="0"/>
          <w:numId w:val="6"/>
        </w:num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warunków umowy wymaga formy pisemnej pod rygorem nieważności.</w:t>
      </w:r>
    </w:p>
    <w:p w:rsidR="00862B1E" w:rsidRDefault="00862B1E" w:rsidP="00862B1E">
      <w:p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B1E" w:rsidRDefault="00862B1E" w:rsidP="00862B1E">
      <w:p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B1E" w:rsidRDefault="00862B1E" w:rsidP="00B04AEA">
      <w:pPr>
        <w:tabs>
          <w:tab w:val="right" w:leader="dot" w:pos="836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B04AEA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862B1E" w:rsidRDefault="00862B1E" w:rsidP="00862B1E">
      <w:pPr>
        <w:pStyle w:val="Akapitzlist"/>
        <w:numPr>
          <w:ilvl w:val="0"/>
          <w:numId w:val="7"/>
        </w:num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umowy postanawiają, że wiążącą je formą odszkodowania za nienależyte wykonanie lub niewykonanie wzajemnych zobowiązań są kary umowne, </w:t>
      </w:r>
      <w:r>
        <w:rPr>
          <w:rFonts w:ascii="Times New Roman" w:hAnsi="Times New Roman" w:cs="Times New Roman"/>
          <w:sz w:val="24"/>
          <w:szCs w:val="24"/>
        </w:rPr>
        <w:br/>
        <w:t xml:space="preserve">w następujących przypadkach i wysokościach, liczone od kwoty brutto, </w:t>
      </w:r>
      <w:r>
        <w:rPr>
          <w:rFonts w:ascii="Times New Roman" w:hAnsi="Times New Roman" w:cs="Times New Roman"/>
          <w:sz w:val="24"/>
          <w:szCs w:val="24"/>
        </w:rPr>
        <w:br/>
        <w:t>określonej w § 4:</w:t>
      </w:r>
    </w:p>
    <w:p w:rsidR="00862B1E" w:rsidRDefault="00862B1E" w:rsidP="00862B1E">
      <w:pPr>
        <w:pStyle w:val="Akapitzlist"/>
        <w:numPr>
          <w:ilvl w:val="0"/>
          <w:numId w:val="8"/>
        </w:num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odstąpienie od umowy przez Wykonawcę na skutek okoliczności, </w:t>
      </w:r>
      <w:r>
        <w:rPr>
          <w:rFonts w:ascii="Times New Roman" w:hAnsi="Times New Roman" w:cs="Times New Roman"/>
          <w:sz w:val="24"/>
          <w:szCs w:val="24"/>
        </w:rPr>
        <w:br/>
        <w:t>za które Zamawiający nie odpowiada, w wysokości 10%,</w:t>
      </w:r>
    </w:p>
    <w:p w:rsidR="00862B1E" w:rsidRDefault="00862B1E" w:rsidP="00862B1E">
      <w:pPr>
        <w:pStyle w:val="Akapitzlist"/>
        <w:numPr>
          <w:ilvl w:val="0"/>
          <w:numId w:val="8"/>
        </w:num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nie otrzymania w terminie wyników badań, w wysokości 0,25% za każdy dzień zwłoki lub opóźnienia.</w:t>
      </w:r>
    </w:p>
    <w:p w:rsidR="00862B1E" w:rsidRDefault="00862B1E" w:rsidP="00862B1E">
      <w:pPr>
        <w:pStyle w:val="Akapitzlist"/>
        <w:numPr>
          <w:ilvl w:val="0"/>
          <w:numId w:val="7"/>
        </w:num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kar umownych nie wyklucza dochodzenia przez Strony odszkodowań </w:t>
      </w:r>
      <w:r>
        <w:rPr>
          <w:rFonts w:ascii="Times New Roman" w:hAnsi="Times New Roman" w:cs="Times New Roman"/>
          <w:sz w:val="24"/>
          <w:szCs w:val="24"/>
        </w:rPr>
        <w:br/>
      </w:r>
      <w:r w:rsidRPr="00862B1E">
        <w:rPr>
          <w:rFonts w:ascii="Times New Roman" w:hAnsi="Times New Roman" w:cs="Times New Roman"/>
          <w:sz w:val="24"/>
          <w:szCs w:val="24"/>
        </w:rPr>
        <w:t>na zasadach ogólnych.</w:t>
      </w:r>
    </w:p>
    <w:p w:rsidR="00862B1E" w:rsidRDefault="00862B1E" w:rsidP="00862B1E">
      <w:pPr>
        <w:pStyle w:val="Akapitzlist"/>
        <w:numPr>
          <w:ilvl w:val="0"/>
          <w:numId w:val="7"/>
        </w:num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z winy Wykonawcy, Zamawiający będzie zmuszony zlecić wykonanie badań laboratoryjnych osobie trzeciej, Zamawiający obciąży Wykonawcę wynikłymi stąd kosztami.</w:t>
      </w:r>
    </w:p>
    <w:p w:rsidR="00862B1E" w:rsidRDefault="00862B1E" w:rsidP="00862B1E">
      <w:pPr>
        <w:pStyle w:val="Akapitzlist"/>
        <w:numPr>
          <w:ilvl w:val="0"/>
          <w:numId w:val="7"/>
        </w:num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potrącania kar i należności z faktur Wykonawcy.</w:t>
      </w:r>
    </w:p>
    <w:p w:rsidR="00862B1E" w:rsidRDefault="00862B1E" w:rsidP="00862B1E">
      <w:p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B1E" w:rsidRDefault="00862B1E" w:rsidP="00862B1E">
      <w:p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B1E" w:rsidRDefault="00862B1E" w:rsidP="00B04AEA">
      <w:pPr>
        <w:tabs>
          <w:tab w:val="right" w:leader="dot" w:pos="836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04AEA">
        <w:rPr>
          <w:rFonts w:ascii="Times New Roman" w:hAnsi="Times New Roman" w:cs="Times New Roman"/>
          <w:b/>
          <w:sz w:val="24"/>
          <w:szCs w:val="24"/>
        </w:rPr>
        <w:t>8</w:t>
      </w:r>
    </w:p>
    <w:p w:rsidR="00862B1E" w:rsidRDefault="00862B1E" w:rsidP="00862B1E">
      <w:p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odstąpić od umowy w razie wystąpienia istotnej zmiany okoliczności, powodującej, że wykonanie umowy nie leży w interesie publicznym, czego nie można było przewidzieć w chwili zawarcia umowy.</w:t>
      </w:r>
    </w:p>
    <w:p w:rsidR="00862B1E" w:rsidRDefault="00862B1E" w:rsidP="00862B1E">
      <w:p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B1E" w:rsidRDefault="00862B1E" w:rsidP="00862B1E">
      <w:p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B1E" w:rsidRPr="00B04AEA" w:rsidRDefault="00862B1E" w:rsidP="00B04AEA">
      <w:pPr>
        <w:tabs>
          <w:tab w:val="right" w:leader="dot" w:pos="836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B04AEA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C955F1" w:rsidRDefault="00862B1E" w:rsidP="001D5564">
      <w:pPr>
        <w:pStyle w:val="Akapitzlist"/>
        <w:numPr>
          <w:ilvl w:val="0"/>
          <w:numId w:val="9"/>
        </w:num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 celu realizacji umowy, Zamawiający powierza przetwarzanie danych osobowych </w:t>
      </w:r>
      <w:r w:rsidR="001D5564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ze zbioru danych osobowych w trybie art. 31 Ustawy z dnia 29 sierpnia 1997r. </w:t>
      </w:r>
      <w:r w:rsidR="001D5564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o ochronie danych osobowych (Dz. U. 2014r.</w:t>
      </w:r>
      <w:r w:rsidR="001D5564">
        <w:rPr>
          <w:rFonts w:ascii="Times New Roman" w:hAnsi="Times New Roman" w:cs="Times New Roman"/>
          <w:bCs/>
          <w:sz w:val="24"/>
          <w:szCs w:val="24"/>
        </w:rPr>
        <w:t xml:space="preserve"> Poz. 1182), zwanej dalej </w:t>
      </w:r>
      <w:r w:rsidR="001D5564">
        <w:rPr>
          <w:rFonts w:ascii="Times New Roman" w:hAnsi="Times New Roman" w:cs="Times New Roman"/>
          <w:bCs/>
          <w:i/>
          <w:sz w:val="24"/>
          <w:szCs w:val="24"/>
        </w:rPr>
        <w:t>ustawą</w:t>
      </w:r>
      <w:r w:rsidR="001D55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D5564">
        <w:rPr>
          <w:rFonts w:ascii="Times New Roman" w:hAnsi="Times New Roman" w:cs="Times New Roman"/>
          <w:bCs/>
          <w:sz w:val="24"/>
          <w:szCs w:val="24"/>
        </w:rPr>
        <w:br/>
        <w:t xml:space="preserve">a Wykonawca zobowiązuje się do ich przetwarzania w zakresie niezbędnym </w:t>
      </w:r>
      <w:r w:rsidR="001D5564">
        <w:rPr>
          <w:rFonts w:ascii="Times New Roman" w:hAnsi="Times New Roman" w:cs="Times New Roman"/>
          <w:bCs/>
          <w:sz w:val="24"/>
          <w:szCs w:val="24"/>
        </w:rPr>
        <w:br/>
        <w:t>do wykonania niniejszej umowy oraz do ich zabezpieczenia poprzez podjęcie środków technicznych i organizacyjnych, zgodnych z ustawą.</w:t>
      </w:r>
    </w:p>
    <w:p w:rsidR="001D5564" w:rsidRDefault="001D5564" w:rsidP="001D5564">
      <w:pPr>
        <w:pStyle w:val="Akapitzlist"/>
        <w:numPr>
          <w:ilvl w:val="0"/>
          <w:numId w:val="9"/>
        </w:num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oświadcza, że jest administratorem danych osobowych w rozumieniu przepisów ustawy.</w:t>
      </w:r>
    </w:p>
    <w:p w:rsidR="001D5564" w:rsidRDefault="001D5564" w:rsidP="001D5564">
      <w:pPr>
        <w:pStyle w:val="Akapitzlist"/>
        <w:numPr>
          <w:ilvl w:val="0"/>
          <w:numId w:val="9"/>
        </w:num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Wykonawca jest zobowiązany do przestrzegania przepisów ustawy oraz oświadcza,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że zgodnie z Rozporządzeniem Ministra Spraw Wewnętrznych i Administracji z dnia 29 kwietnia 2004r. w sprawie dokumentacji przetwarzania danych osobowych </w:t>
      </w:r>
      <w:r>
        <w:rPr>
          <w:rFonts w:ascii="Times New Roman" w:hAnsi="Times New Roman" w:cs="Times New Roman"/>
          <w:bCs/>
          <w:sz w:val="24"/>
          <w:szCs w:val="24"/>
        </w:rPr>
        <w:br/>
        <w:t>oraz warunków technicznych i organizacyjnych i aktami wykonawczymi do niej.</w:t>
      </w:r>
    </w:p>
    <w:p w:rsidR="001D5564" w:rsidRDefault="001D5564" w:rsidP="001D5564">
      <w:pPr>
        <w:pStyle w:val="Akapitzlist"/>
        <w:numPr>
          <w:ilvl w:val="0"/>
          <w:numId w:val="9"/>
        </w:num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oświadcza, że zobowiązuje się do przetwarzania danych osobowych wyłącznie w zakresie i celu przewidzianym w niniejszej umowie. Przetwarzanie danych obejmuje w szczególności utrwalanie, przechowywanie i usuwanie danych.</w:t>
      </w:r>
    </w:p>
    <w:p w:rsidR="001D5564" w:rsidRDefault="001D5564" w:rsidP="001D5564">
      <w:pPr>
        <w:pStyle w:val="Akapitzlist"/>
        <w:numPr>
          <w:ilvl w:val="0"/>
          <w:numId w:val="9"/>
        </w:num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nie jest uprawniony do przekazywania innym osobom danych osobowych, uzyskanych od Zamawiającego w trybie powierzenia bez uprzedniej zgody Zamawiającego.</w:t>
      </w:r>
    </w:p>
    <w:p w:rsidR="001D5564" w:rsidRDefault="001D5564" w:rsidP="001D5564">
      <w:pPr>
        <w:pStyle w:val="Akapitzlist"/>
        <w:numPr>
          <w:ilvl w:val="0"/>
          <w:numId w:val="9"/>
        </w:num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zobowiązuje się niezwłocznie zawiadomić Zamawiającego o:</w:t>
      </w:r>
    </w:p>
    <w:p w:rsidR="001D5564" w:rsidRDefault="001D5564" w:rsidP="001D5564">
      <w:pPr>
        <w:pStyle w:val="Akapitzlist"/>
        <w:numPr>
          <w:ilvl w:val="0"/>
          <w:numId w:val="10"/>
        </w:num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każdym prawnie umocowanym żądaniu udostępnienia danych osobowych właściwemu organowi państwa, chyba, że zakaz zawiadomienia wynika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z przepisów prawa, a w szczególności z przepisów postępowania karnego, </w:t>
      </w:r>
      <w:r>
        <w:rPr>
          <w:rFonts w:ascii="Times New Roman" w:hAnsi="Times New Roman" w:cs="Times New Roman"/>
          <w:bCs/>
          <w:sz w:val="24"/>
          <w:szCs w:val="24"/>
        </w:rPr>
        <w:br/>
        <w:t>gdy zakaz ma na celu zapewnienie poufności wszczętego dochodzenia,</w:t>
      </w:r>
    </w:p>
    <w:p w:rsidR="001D5564" w:rsidRDefault="001D5564" w:rsidP="001D5564">
      <w:pPr>
        <w:pStyle w:val="Akapitzlist"/>
        <w:numPr>
          <w:ilvl w:val="0"/>
          <w:numId w:val="10"/>
        </w:num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każdym nieupoważnionym dostępie do danych osobowych,</w:t>
      </w:r>
    </w:p>
    <w:p w:rsidR="001D5564" w:rsidRDefault="001D5564" w:rsidP="001D5564">
      <w:pPr>
        <w:pStyle w:val="Akapitzlist"/>
        <w:numPr>
          <w:ilvl w:val="0"/>
          <w:numId w:val="10"/>
        </w:num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każdym żądaniu otrzymanym od osoby, której dane przetwarza.</w:t>
      </w:r>
    </w:p>
    <w:p w:rsidR="001D5564" w:rsidRDefault="001D5564" w:rsidP="001D5564">
      <w:pPr>
        <w:pStyle w:val="Akapitzlist"/>
        <w:numPr>
          <w:ilvl w:val="0"/>
          <w:numId w:val="9"/>
        </w:num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ma prawo do kontroli sposobu wykonywania niniejszej umowy poprzez przeprowadzenie kontroli, dotyczących przetwarzania danych osobowych</w:t>
      </w:r>
      <w:r>
        <w:rPr>
          <w:rFonts w:ascii="Times New Roman" w:hAnsi="Times New Roman" w:cs="Times New Roman"/>
          <w:bCs/>
          <w:sz w:val="24"/>
          <w:szCs w:val="24"/>
        </w:rPr>
        <w:br/>
        <w:t>przez Wykonawcę oraz żądania składania przez niego pisemnych wyjaśnień. Wykonawca zobowiązuje się dostosować do zaleceń pokontrolnych, mających na celu usunięcie uchybień i poprawę bezpieczeństwa przetwarzania danych osobowych.</w:t>
      </w:r>
    </w:p>
    <w:p w:rsidR="001D5564" w:rsidRDefault="001D5564" w:rsidP="001D5564">
      <w:pPr>
        <w:pStyle w:val="Akapitzlist"/>
        <w:numPr>
          <w:ilvl w:val="0"/>
          <w:numId w:val="9"/>
        </w:num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zobowiązuje się odpowiedzieć niezwłocznie i właściwie na każde pytanie Zamawiającego, dotyczące przetwarzania powierzonych mu na podstawie umowy danych osobowych.</w:t>
      </w:r>
    </w:p>
    <w:p w:rsidR="001D5564" w:rsidRDefault="001D5564" w:rsidP="001D5564">
      <w:pPr>
        <w:pStyle w:val="Akapitzlist"/>
        <w:numPr>
          <w:ilvl w:val="0"/>
          <w:numId w:val="9"/>
        </w:num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Wykonawca jest odpowiedzialny za udostępnienie lub wykorzystanie danych osobowych niezgodnie z umową. W przypadku naruszenia przepisów ustawy, rozporządzenia lub </w:t>
      </w:r>
      <w:r w:rsidR="004F7123">
        <w:rPr>
          <w:rFonts w:ascii="Times New Roman" w:hAnsi="Times New Roman" w:cs="Times New Roman"/>
          <w:bCs/>
          <w:sz w:val="24"/>
          <w:szCs w:val="24"/>
        </w:rPr>
        <w:t xml:space="preserve">niniejszej umowy, z przyczyn leżących po stronie Wykonawcy, </w:t>
      </w:r>
      <w:r w:rsidR="004F7123">
        <w:rPr>
          <w:rFonts w:ascii="Times New Roman" w:hAnsi="Times New Roman" w:cs="Times New Roman"/>
          <w:bCs/>
          <w:sz w:val="24"/>
          <w:szCs w:val="24"/>
        </w:rPr>
        <w:br/>
        <w:t xml:space="preserve">w następstwie czego, Zamawiający, jako administrator danych osobowych, </w:t>
      </w:r>
      <w:r w:rsidR="004F7123">
        <w:rPr>
          <w:rFonts w:ascii="Times New Roman" w:hAnsi="Times New Roman" w:cs="Times New Roman"/>
          <w:bCs/>
          <w:sz w:val="24"/>
          <w:szCs w:val="24"/>
        </w:rPr>
        <w:br/>
        <w:t>zostanie zobowiązany do wypłaty odszkodowania lub zostanie ukarany karą grzywny, a Wykonawca zobowiązuje się pokryć Zamawiającemu poniesione z tego tytułu straty i koszty.</w:t>
      </w:r>
    </w:p>
    <w:p w:rsidR="004F7123" w:rsidRDefault="004F7123" w:rsidP="004F7123">
      <w:p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7123" w:rsidRDefault="004F7123" w:rsidP="004F7123">
      <w:p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7123" w:rsidRDefault="004F7123" w:rsidP="004F7123">
      <w:pPr>
        <w:tabs>
          <w:tab w:val="right" w:leader="dot" w:pos="8364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4F7123" w:rsidRDefault="004F7123" w:rsidP="004F7123">
      <w:pPr>
        <w:tabs>
          <w:tab w:val="right" w:leader="dot" w:pos="8364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7123" w:rsidRDefault="004F7123" w:rsidP="004F7123">
      <w:p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Umowa zostaje zawarta od ………… do ………….r.</w:t>
      </w:r>
    </w:p>
    <w:p w:rsidR="004F7123" w:rsidRDefault="004F7123" w:rsidP="004F7123">
      <w:p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7123" w:rsidRDefault="004F7123" w:rsidP="004F7123">
      <w:p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4AEA" w:rsidRDefault="00B04AEA" w:rsidP="004F7123">
      <w:p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7123" w:rsidRDefault="004F7123" w:rsidP="00B04AEA">
      <w:pPr>
        <w:tabs>
          <w:tab w:val="right" w:leader="dot" w:pos="8364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04AEA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</w:p>
    <w:p w:rsidR="004F7123" w:rsidRDefault="004F7123" w:rsidP="004F7123">
      <w:pPr>
        <w:pStyle w:val="Akapitzlist"/>
        <w:numPr>
          <w:ilvl w:val="0"/>
          <w:numId w:val="11"/>
        </w:num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sprawach nieuregulowanych umową mają zastosowanie przepisy </w:t>
      </w:r>
      <w:r>
        <w:rPr>
          <w:rFonts w:ascii="Times New Roman" w:hAnsi="Times New Roman" w:cs="Times New Roman"/>
          <w:bCs/>
          <w:i/>
          <w:sz w:val="24"/>
          <w:szCs w:val="24"/>
        </w:rPr>
        <w:t>Kodeksu Cywilnego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F7123" w:rsidRDefault="004F7123" w:rsidP="004F7123">
      <w:pPr>
        <w:pStyle w:val="Akapitzlist"/>
        <w:numPr>
          <w:ilvl w:val="0"/>
          <w:numId w:val="11"/>
        </w:num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 rozstrzygnięcia sporów, Strony wyznaczając Sąd, właściwy miejscowo </w:t>
      </w:r>
      <w:r>
        <w:rPr>
          <w:rFonts w:ascii="Times New Roman" w:hAnsi="Times New Roman" w:cs="Times New Roman"/>
          <w:bCs/>
          <w:sz w:val="24"/>
          <w:szCs w:val="24"/>
        </w:rPr>
        <w:br/>
        <w:t>dla Zamawiającego.</w:t>
      </w:r>
    </w:p>
    <w:p w:rsidR="004F7123" w:rsidRDefault="004F7123" w:rsidP="004F7123">
      <w:p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7123" w:rsidRDefault="004F7123" w:rsidP="004F7123">
      <w:p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7123" w:rsidRDefault="004F7123" w:rsidP="00B04AEA">
      <w:pPr>
        <w:tabs>
          <w:tab w:val="right" w:leader="dot" w:pos="8364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04AEA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</w:p>
    <w:p w:rsidR="004F7123" w:rsidRDefault="004F7123" w:rsidP="004F7123">
      <w:p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Integralną częścią umowy są:</w:t>
      </w:r>
    </w:p>
    <w:p w:rsidR="004F7123" w:rsidRDefault="004F7123" w:rsidP="004F7123">
      <w:pPr>
        <w:pStyle w:val="Akapitzlist"/>
        <w:numPr>
          <w:ilvl w:val="0"/>
          <w:numId w:val="12"/>
        </w:num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Oferta Wykonawcy,</w:t>
      </w:r>
    </w:p>
    <w:p w:rsidR="004F7123" w:rsidRDefault="004F7123" w:rsidP="004F7123">
      <w:pPr>
        <w:pStyle w:val="Akapitzlist"/>
        <w:numPr>
          <w:ilvl w:val="0"/>
          <w:numId w:val="12"/>
        </w:num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Specyfikacja Warunków Konkursu Ofert.</w:t>
      </w:r>
    </w:p>
    <w:p w:rsidR="004F7123" w:rsidRDefault="004F7123" w:rsidP="004F7123">
      <w:p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7123" w:rsidRDefault="004F7123" w:rsidP="004F7123">
      <w:p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7123" w:rsidRDefault="004F7123" w:rsidP="00B04AEA">
      <w:pPr>
        <w:tabs>
          <w:tab w:val="right" w:leader="dot" w:pos="8364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04AEA">
        <w:rPr>
          <w:rFonts w:ascii="Times New Roman" w:hAnsi="Times New Roman" w:cs="Times New Roman"/>
          <w:b/>
          <w:bCs/>
          <w:sz w:val="24"/>
          <w:szCs w:val="24"/>
        </w:rPr>
        <w:t xml:space="preserve"> 13</w:t>
      </w:r>
    </w:p>
    <w:p w:rsidR="004F7123" w:rsidRDefault="004F7123" w:rsidP="004F7123">
      <w:p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Umowę sporządzono w dwóch jednobrzmiących egzemplarzach, po jednym dla każdej </w:t>
      </w:r>
      <w:r>
        <w:rPr>
          <w:rFonts w:ascii="Times New Roman" w:hAnsi="Times New Roman" w:cs="Times New Roman"/>
          <w:bCs/>
          <w:sz w:val="24"/>
          <w:szCs w:val="24"/>
        </w:rPr>
        <w:br/>
        <w:t>ze Stron.</w:t>
      </w:r>
    </w:p>
    <w:p w:rsidR="004F7123" w:rsidRDefault="004F7123" w:rsidP="004F7123">
      <w:p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7123" w:rsidRDefault="004F7123" w:rsidP="004F7123">
      <w:p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4AEA" w:rsidRDefault="00B04AEA" w:rsidP="004F7123">
      <w:p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7123" w:rsidRDefault="00B04AEA" w:rsidP="00B04AEA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ZAMAWIAJĄCY</w:t>
      </w:r>
    </w:p>
    <w:p w:rsidR="00B04AEA" w:rsidRDefault="00B04AEA" w:rsidP="004F7123">
      <w:p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4AEA" w:rsidRDefault="00B04AEA" w:rsidP="004F7123">
      <w:p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4AEA" w:rsidRDefault="00B04AEA" w:rsidP="004F7123">
      <w:p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4AEA" w:rsidRDefault="00B04AEA" w:rsidP="004F7123">
      <w:p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4AEA" w:rsidRDefault="00B04AEA" w:rsidP="004F7123">
      <w:p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4AEA" w:rsidRDefault="00B04AEA" w:rsidP="004F7123">
      <w:p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Oświadczam, że powyższy projekt umowy został przez nas zaakceptowany i zobowiązujemy się, w przypadku wyboru naszej oferty, do zawarcia umowy na zaproponowanych warunkach, </w:t>
      </w:r>
      <w:r>
        <w:rPr>
          <w:rFonts w:ascii="Times New Roman" w:hAnsi="Times New Roman" w:cs="Times New Roman"/>
          <w:bCs/>
          <w:i/>
          <w:sz w:val="24"/>
          <w:szCs w:val="24"/>
        </w:rPr>
        <w:br/>
        <w:t>w miejscu i terminie, wyznaczonym przez Zamawiającego.</w:t>
      </w:r>
    </w:p>
    <w:p w:rsidR="00B04AEA" w:rsidRDefault="00B04AEA" w:rsidP="004F7123">
      <w:p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04AEA" w:rsidRDefault="00B04AEA" w:rsidP="004F7123">
      <w:pPr>
        <w:tabs>
          <w:tab w:val="right" w:leader="dot" w:pos="8364"/>
        </w:tabs>
        <w:spacing w:after="0"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04AEA" w:rsidRDefault="00B04AEA" w:rsidP="00B04AEA">
      <w:pPr>
        <w:tabs>
          <w:tab w:val="right" w:leader="dot" w:pos="8364"/>
        </w:tabs>
        <w:spacing w:after="0"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04AEA">
        <w:rPr>
          <w:rFonts w:ascii="Times New Roman" w:hAnsi="Times New Roman" w:cs="Times New Roman"/>
          <w:bCs/>
          <w:i/>
          <w:sz w:val="24"/>
          <w:szCs w:val="24"/>
        </w:rPr>
        <w:t>………………………</w:t>
      </w:r>
      <w:r>
        <w:rPr>
          <w:rFonts w:ascii="Times New Roman" w:hAnsi="Times New Roman" w:cs="Times New Roman"/>
          <w:bCs/>
          <w:i/>
          <w:sz w:val="24"/>
          <w:szCs w:val="24"/>
        </w:rPr>
        <w:t>………</w:t>
      </w:r>
    </w:p>
    <w:p w:rsidR="00B04AEA" w:rsidRPr="00B04AEA" w:rsidRDefault="00B04AEA" w:rsidP="00B04AEA">
      <w:pPr>
        <w:tabs>
          <w:tab w:val="right" w:leader="dot" w:pos="8364"/>
        </w:tabs>
        <w:spacing w:after="0" w:line="276" w:lineRule="auto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B04AEA">
        <w:rPr>
          <w:rFonts w:ascii="Times New Roman" w:hAnsi="Times New Roman" w:cs="Times New Roman"/>
          <w:bCs/>
          <w:i/>
          <w:sz w:val="16"/>
          <w:szCs w:val="16"/>
        </w:rPr>
        <w:t>podpis i pieczęć</w:t>
      </w:r>
    </w:p>
    <w:p w:rsidR="00B04AEA" w:rsidRPr="00B04AEA" w:rsidRDefault="00B04AEA" w:rsidP="00B04AEA">
      <w:pPr>
        <w:tabs>
          <w:tab w:val="right" w:leader="dot" w:pos="8364"/>
        </w:tabs>
        <w:spacing w:after="0" w:line="276" w:lineRule="auto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B04AEA">
        <w:rPr>
          <w:rFonts w:ascii="Times New Roman" w:hAnsi="Times New Roman" w:cs="Times New Roman"/>
          <w:bCs/>
          <w:i/>
          <w:sz w:val="16"/>
          <w:szCs w:val="16"/>
        </w:rPr>
        <w:t>uprawnionego przedstawiciela Oferenta</w:t>
      </w:r>
    </w:p>
    <w:p w:rsidR="00C955F1" w:rsidRPr="00B04AEA" w:rsidRDefault="00C955F1" w:rsidP="00C955F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955F1" w:rsidRPr="00B04AEA" w:rsidSect="005412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61E" w:rsidRDefault="0068361E" w:rsidP="00C955F1">
      <w:pPr>
        <w:spacing w:after="0" w:line="240" w:lineRule="auto"/>
      </w:pPr>
      <w:r>
        <w:separator/>
      </w:r>
    </w:p>
  </w:endnote>
  <w:endnote w:type="continuationSeparator" w:id="0">
    <w:p w:rsidR="0068361E" w:rsidRDefault="0068361E" w:rsidP="00C9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1E" w:rsidRPr="00C955F1" w:rsidRDefault="0068361E">
    <w:pPr>
      <w:pStyle w:val="Stopka"/>
      <w:rPr>
        <w:rFonts w:ascii="Times New Roman" w:hAnsi="Times New Roman" w:cs="Times New Roman"/>
        <w:sz w:val="18"/>
        <w:szCs w:val="18"/>
      </w:rPr>
    </w:pPr>
    <w:r w:rsidRPr="00C955F1">
      <w:rPr>
        <w:rFonts w:ascii="Times New Roman" w:hAnsi="Times New Roman" w:cs="Times New Roman"/>
        <w:sz w:val="18"/>
        <w:szCs w:val="18"/>
      </w:rPr>
      <w:t>KB/1/2015</w:t>
    </w:r>
    <w:r w:rsidRPr="00C955F1">
      <w:rPr>
        <w:rFonts w:ascii="Times New Roman" w:hAnsi="Times New Roman" w:cs="Times New Roman"/>
        <w:sz w:val="18"/>
        <w:szCs w:val="18"/>
      </w:rPr>
      <w:ptab w:relativeTo="margin" w:alignment="center" w:leader="none"/>
    </w:r>
    <w:r w:rsidRPr="00C955F1">
      <w:rPr>
        <w:rFonts w:ascii="Times New Roman" w:hAnsi="Times New Roman" w:cs="Times New Roman"/>
        <w:sz w:val="18"/>
        <w:szCs w:val="18"/>
      </w:rPr>
      <w:ptab w:relativeTo="margin" w:alignment="right" w:leader="none"/>
    </w:r>
    <w:r w:rsidRPr="00C955F1">
      <w:rPr>
        <w:rFonts w:ascii="Times New Roman" w:hAnsi="Times New Roman" w:cs="Times New Roman"/>
        <w:sz w:val="18"/>
        <w:szCs w:val="18"/>
      </w:rPr>
      <w:fldChar w:fldCharType="begin"/>
    </w:r>
    <w:r w:rsidRPr="00C955F1">
      <w:rPr>
        <w:rFonts w:ascii="Times New Roman" w:hAnsi="Times New Roman" w:cs="Times New Roman"/>
        <w:sz w:val="18"/>
        <w:szCs w:val="18"/>
      </w:rPr>
      <w:instrText>PAGE   \* MERGEFORMAT</w:instrText>
    </w:r>
    <w:r w:rsidRPr="00C955F1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1</w:t>
    </w:r>
    <w:r w:rsidRPr="00C955F1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61E" w:rsidRDefault="0068361E" w:rsidP="00C955F1">
      <w:pPr>
        <w:spacing w:after="0" w:line="240" w:lineRule="auto"/>
      </w:pPr>
      <w:r>
        <w:separator/>
      </w:r>
    </w:p>
  </w:footnote>
  <w:footnote w:type="continuationSeparator" w:id="0">
    <w:p w:rsidR="0068361E" w:rsidRDefault="0068361E" w:rsidP="00C9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1E" w:rsidRPr="00C955F1" w:rsidRDefault="0068361E">
    <w:pPr>
      <w:pStyle w:val="Nagwek"/>
      <w:rPr>
        <w:rFonts w:ascii="Times New Roman" w:hAnsi="Times New Roman" w:cs="Times New Roman"/>
        <w:b/>
        <w:i/>
        <w:sz w:val="16"/>
        <w:szCs w:val="16"/>
      </w:rPr>
    </w:pPr>
    <w:r w:rsidRPr="00C955F1">
      <w:rPr>
        <w:rFonts w:ascii="Times New Roman" w:hAnsi="Times New Roman" w:cs="Times New Roman"/>
        <w:b/>
        <w:i/>
        <w:sz w:val="16"/>
        <w:szCs w:val="16"/>
      </w:rPr>
      <w:ptab w:relativeTo="margin" w:alignment="center" w:leader="none"/>
    </w:r>
    <w:r w:rsidRPr="00C955F1">
      <w:rPr>
        <w:rFonts w:ascii="Times New Roman" w:hAnsi="Times New Roman" w:cs="Times New Roman"/>
        <w:b/>
        <w:i/>
        <w:sz w:val="16"/>
        <w:szCs w:val="16"/>
      </w:rPr>
      <w:ptab w:relativeTo="margin" w:alignment="right" w:leader="none"/>
    </w:r>
    <w:r w:rsidRPr="00C955F1">
      <w:rPr>
        <w:rFonts w:ascii="Times New Roman" w:hAnsi="Times New Roman" w:cs="Times New Roman"/>
        <w:b/>
        <w:i/>
        <w:sz w:val="16"/>
        <w:szCs w:val="16"/>
      </w:rPr>
      <w:t xml:space="preserve">Załącznik nr </w:t>
    </w:r>
    <w:r>
      <w:rPr>
        <w:rFonts w:ascii="Times New Roman" w:hAnsi="Times New Roman" w:cs="Times New Roman"/>
        <w:b/>
        <w:i/>
        <w:sz w:val="16"/>
        <w:szCs w:val="16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05ED"/>
    <w:multiLevelType w:val="hybridMultilevel"/>
    <w:tmpl w:val="AEE40310"/>
    <w:lvl w:ilvl="0" w:tplc="C6C4C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4268D"/>
    <w:multiLevelType w:val="hybridMultilevel"/>
    <w:tmpl w:val="03785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D1949"/>
    <w:multiLevelType w:val="hybridMultilevel"/>
    <w:tmpl w:val="5776BB5E"/>
    <w:lvl w:ilvl="0" w:tplc="F30E03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4F754D"/>
    <w:multiLevelType w:val="hybridMultilevel"/>
    <w:tmpl w:val="FFEE0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24C39"/>
    <w:multiLevelType w:val="hybridMultilevel"/>
    <w:tmpl w:val="4C12A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F1730"/>
    <w:multiLevelType w:val="hybridMultilevel"/>
    <w:tmpl w:val="A13C0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4185B"/>
    <w:multiLevelType w:val="hybridMultilevel"/>
    <w:tmpl w:val="9BF81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57A22"/>
    <w:multiLevelType w:val="hybridMultilevel"/>
    <w:tmpl w:val="3ADC8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52DC8"/>
    <w:multiLevelType w:val="hybridMultilevel"/>
    <w:tmpl w:val="412A4464"/>
    <w:lvl w:ilvl="0" w:tplc="0442A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DF0458"/>
    <w:multiLevelType w:val="hybridMultilevel"/>
    <w:tmpl w:val="BE32F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30F28"/>
    <w:multiLevelType w:val="hybridMultilevel"/>
    <w:tmpl w:val="99002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84080"/>
    <w:multiLevelType w:val="hybridMultilevel"/>
    <w:tmpl w:val="AC5CE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5F1"/>
    <w:rsid w:val="00077ABA"/>
    <w:rsid w:val="001D1702"/>
    <w:rsid w:val="001D5564"/>
    <w:rsid w:val="00223857"/>
    <w:rsid w:val="004F7123"/>
    <w:rsid w:val="0054122B"/>
    <w:rsid w:val="0068361E"/>
    <w:rsid w:val="00815393"/>
    <w:rsid w:val="00862B1E"/>
    <w:rsid w:val="00B04AEA"/>
    <w:rsid w:val="00C955F1"/>
    <w:rsid w:val="00C9601A"/>
    <w:rsid w:val="00DD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5F1"/>
  </w:style>
  <w:style w:type="paragraph" w:styleId="Stopka">
    <w:name w:val="footer"/>
    <w:basedOn w:val="Normalny"/>
    <w:link w:val="StopkaZnak"/>
    <w:uiPriority w:val="99"/>
    <w:unhideWhenUsed/>
    <w:rsid w:val="00C9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5F1"/>
  </w:style>
  <w:style w:type="paragraph" w:styleId="Akapitzlist">
    <w:name w:val="List Paragraph"/>
    <w:basedOn w:val="Normalny"/>
    <w:uiPriority w:val="34"/>
    <w:qFormat/>
    <w:rsid w:val="00C955F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62B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1311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Livia</cp:lastModifiedBy>
  <cp:revision>3</cp:revision>
  <cp:lastPrinted>2015-08-21T10:59:00Z</cp:lastPrinted>
  <dcterms:created xsi:type="dcterms:W3CDTF">2015-08-06T07:30:00Z</dcterms:created>
  <dcterms:modified xsi:type="dcterms:W3CDTF">2015-08-21T11:10:00Z</dcterms:modified>
</cp:coreProperties>
</file>